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269" w:rsidRPr="009C3BC0" w:rsidRDefault="00522FA2" w:rsidP="009C3BC0">
      <w:pPr>
        <w:jc w:val="both"/>
        <w:rPr>
          <w:rFonts w:ascii="Times New Roman" w:hAnsi="Times New Roman"/>
          <w:b/>
          <w:sz w:val="28"/>
          <w:szCs w:val="28"/>
          <w:lang w:eastAsia="sk-SK"/>
        </w:rPr>
      </w:pPr>
      <w:r w:rsidRPr="009C3BC0">
        <w:rPr>
          <w:rFonts w:ascii="Times New Roman" w:hAnsi="Times New Roman"/>
          <w:b/>
          <w:sz w:val="28"/>
          <w:szCs w:val="28"/>
          <w:lang w:eastAsia="sk-SK"/>
        </w:rPr>
        <w:t>Zoznam publikovaných vedeckých, odborných alebo umeleckých prác v cudzom jazyku</w:t>
      </w:r>
    </w:p>
    <w:p w:rsidR="00440EA5" w:rsidRPr="001132E6" w:rsidRDefault="00440EA5" w:rsidP="00440EA5">
      <w:pPr>
        <w:adjustRightInd w:val="0"/>
        <w:spacing w:after="120" w:line="240" w:lineRule="auto"/>
        <w:ind w:left="900" w:hanging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2E6">
        <w:rPr>
          <w:rFonts w:ascii="Times New Roman" w:hAnsi="Times New Roman" w:cs="Times New Roman"/>
          <w:b/>
          <w:sz w:val="24"/>
          <w:szCs w:val="24"/>
        </w:rPr>
        <w:t xml:space="preserve">ADE Vedecké práce v zahraničných </w:t>
      </w:r>
      <w:proofErr w:type="spellStart"/>
      <w:r w:rsidRPr="001132E6">
        <w:rPr>
          <w:rFonts w:ascii="Times New Roman" w:hAnsi="Times New Roman" w:cs="Times New Roman"/>
          <w:b/>
          <w:sz w:val="24"/>
          <w:szCs w:val="24"/>
        </w:rPr>
        <w:t>nekarentovaných</w:t>
      </w:r>
      <w:proofErr w:type="spellEnd"/>
      <w:r w:rsidRPr="001132E6">
        <w:rPr>
          <w:rFonts w:ascii="Times New Roman" w:hAnsi="Times New Roman" w:cs="Times New Roman"/>
          <w:b/>
          <w:sz w:val="24"/>
          <w:szCs w:val="24"/>
        </w:rPr>
        <w:t xml:space="preserve"> časopisoch</w:t>
      </w:r>
    </w:p>
    <w:p w:rsidR="00AC37AA" w:rsidRPr="001132E6" w:rsidRDefault="00522FA2" w:rsidP="001132E6">
      <w:pPr>
        <w:pStyle w:val="Odsekzoznamu"/>
        <w:numPr>
          <w:ilvl w:val="0"/>
          <w:numId w:val="6"/>
        </w:numPr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2E6">
        <w:rPr>
          <w:rFonts w:ascii="Times New Roman" w:hAnsi="Times New Roman" w:cs="Times New Roman"/>
          <w:sz w:val="24"/>
          <w:szCs w:val="24"/>
        </w:rPr>
        <w:t xml:space="preserve">TÁNCOŠOVÁ, Judita. Stan,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problemy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i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dalszy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rozwój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joint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ventures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Republice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Słowackiej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. In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Zeszyty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naukowe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Akademii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Ekonomicznej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w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Krakowie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>. - [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Krakow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>] : [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Akademia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Ekonomiczna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Krakowie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]. ISSN 0208-7944, 1997,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nr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. 502, s. 33-41. </w:t>
      </w:r>
      <w:r w:rsidRPr="001132E6">
        <w:rPr>
          <w:rFonts w:ascii="Times New Roman" w:hAnsi="Times New Roman" w:cs="Times New Roman"/>
          <w:b/>
          <w:sz w:val="24"/>
          <w:szCs w:val="24"/>
        </w:rPr>
        <w:t>(100 %)</w:t>
      </w:r>
    </w:p>
    <w:p w:rsidR="00AC37AA" w:rsidRPr="001132E6" w:rsidRDefault="00522FA2" w:rsidP="001132E6">
      <w:pPr>
        <w:pStyle w:val="Odsekzoznamu"/>
        <w:numPr>
          <w:ilvl w:val="0"/>
          <w:numId w:val="6"/>
        </w:numPr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2E6">
        <w:rPr>
          <w:rFonts w:ascii="Times New Roman" w:hAnsi="Times New Roman" w:cs="Times New Roman"/>
          <w:sz w:val="24"/>
          <w:szCs w:val="24"/>
        </w:rPr>
        <w:t xml:space="preserve">TÁNCOŠOVÁ, Judita. 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The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theoretical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aspekt and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the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current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state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of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foreign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direct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investment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in    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the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Slovak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republic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 w:rsidRPr="001132E6">
        <w:rPr>
          <w:rFonts w:ascii="Times New Roman" w:hAnsi="Times New Roman" w:cs="Times New Roman"/>
          <w:sz w:val="24"/>
          <w:szCs w:val="24"/>
        </w:rPr>
        <w:t xml:space="preserve">In: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Naukovi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zapiski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, 2010, No. 1 , s. 124-129.  </w:t>
      </w:r>
      <w:r w:rsidRPr="001132E6">
        <w:rPr>
          <w:rFonts w:ascii="Times New Roman" w:hAnsi="Times New Roman" w:cs="Times New Roman"/>
          <w:b/>
          <w:sz w:val="24"/>
          <w:szCs w:val="24"/>
        </w:rPr>
        <w:t>(100 %)</w:t>
      </w:r>
    </w:p>
    <w:p w:rsidR="00522FA2" w:rsidRPr="001132E6" w:rsidRDefault="00522FA2" w:rsidP="001132E6">
      <w:pPr>
        <w:pStyle w:val="Odsekzoznamu"/>
        <w:numPr>
          <w:ilvl w:val="0"/>
          <w:numId w:val="6"/>
        </w:numPr>
        <w:adjustRightInd w:val="0"/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2E6">
        <w:rPr>
          <w:rFonts w:ascii="Times New Roman" w:hAnsi="Times New Roman" w:cs="Times New Roman"/>
          <w:sz w:val="24"/>
          <w:szCs w:val="24"/>
        </w:rPr>
        <w:t>TÁNCOŠOVÁ, Judita – ŠVECOVÁ, Silvia.</w:t>
      </w:r>
      <w:r w:rsidRPr="001132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Investment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Atraktiveness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 SR and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the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Effect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 on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Foreign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Investors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. 2012. In : Elektronický zborník vedeckých statí a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posterov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Gyongyos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Karoly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Robert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Foiskola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. s. 1484-1488. ISBN 978-963-9941-53-3 </w:t>
      </w:r>
      <w:r w:rsidRPr="001132E6">
        <w:rPr>
          <w:rFonts w:ascii="Times New Roman" w:hAnsi="Times New Roman" w:cs="Times New Roman"/>
          <w:b/>
          <w:sz w:val="24"/>
          <w:szCs w:val="24"/>
        </w:rPr>
        <w:t xml:space="preserve">(90 %) </w:t>
      </w:r>
    </w:p>
    <w:p w:rsidR="00440EA5" w:rsidRPr="001132E6" w:rsidRDefault="00440EA5" w:rsidP="00440EA5">
      <w:pPr>
        <w:adjustRightInd w:val="0"/>
        <w:spacing w:after="120" w:line="240" w:lineRule="auto"/>
        <w:ind w:left="902" w:hanging="9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2E6">
        <w:rPr>
          <w:rFonts w:ascii="Times New Roman" w:hAnsi="Times New Roman" w:cs="Times New Roman"/>
          <w:b/>
          <w:sz w:val="24"/>
          <w:szCs w:val="24"/>
        </w:rPr>
        <w:t>AEC Vedecké práce v zahraničných recenzovaných zborníkoch (aj konferenčných), monografiách</w:t>
      </w:r>
    </w:p>
    <w:p w:rsidR="00AC37AA" w:rsidRPr="001132E6" w:rsidRDefault="00522FA2" w:rsidP="001132E6">
      <w:pPr>
        <w:pStyle w:val="Odsekzoznamu"/>
        <w:numPr>
          <w:ilvl w:val="0"/>
          <w:numId w:val="7"/>
        </w:numPr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2E6">
        <w:rPr>
          <w:rFonts w:ascii="Times New Roman" w:hAnsi="Times New Roman" w:cs="Times New Roman"/>
          <w:sz w:val="24"/>
          <w:szCs w:val="24"/>
        </w:rPr>
        <w:t xml:space="preserve">TÁNCOŠOVÁ, Judita. Ekonomická motivácia a medzinárodné podnikanie. In </w:t>
      </w:r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Proces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dostosowania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gospodarki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polskiej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do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kryteriów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członkowskich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Unii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Europejskiej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Kraków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Tarnów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Akademia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Ekonomiczna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Krakowie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Małopolska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Wyźsza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Szkoła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Ekonomiczna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Tarnowie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>, 2001. ISBN 83-909445-3-7, s. 437-448.</w:t>
      </w:r>
    </w:p>
    <w:p w:rsidR="00AC37AA" w:rsidRPr="001132E6" w:rsidRDefault="00522FA2" w:rsidP="001132E6">
      <w:pPr>
        <w:pStyle w:val="Odsekzoznamu"/>
        <w:numPr>
          <w:ilvl w:val="0"/>
          <w:numId w:val="7"/>
        </w:numPr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2E6">
        <w:rPr>
          <w:rFonts w:ascii="Times New Roman" w:hAnsi="Times New Roman" w:cs="Times New Roman"/>
          <w:sz w:val="24"/>
          <w:szCs w:val="24"/>
        </w:rPr>
        <w:t>TÁNCOŠOVÁ, Judita. Ekonomická motivácia a medzinárodné podnikanie. (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pp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>. 256-262) In: Zborník z medzinárodnej vedeckej konferencie „</w:t>
      </w:r>
      <w:r w:rsidRPr="001132E6">
        <w:rPr>
          <w:rFonts w:ascii="Times New Roman" w:hAnsi="Times New Roman" w:cs="Times New Roman"/>
          <w:i/>
          <w:sz w:val="24"/>
          <w:szCs w:val="24"/>
        </w:rPr>
        <w:t xml:space="preserve">Proces </w:t>
      </w:r>
      <w:proofErr w:type="spellStart"/>
      <w:r w:rsidRPr="001132E6">
        <w:rPr>
          <w:rFonts w:ascii="Times New Roman" w:hAnsi="Times New Roman" w:cs="Times New Roman"/>
          <w:i/>
          <w:sz w:val="24"/>
          <w:szCs w:val="24"/>
        </w:rPr>
        <w:t>dostosowania</w:t>
      </w:r>
      <w:proofErr w:type="spellEnd"/>
      <w:r w:rsidRPr="001132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sz w:val="24"/>
          <w:szCs w:val="24"/>
        </w:rPr>
        <w:t>gospodarski</w:t>
      </w:r>
      <w:proofErr w:type="spellEnd"/>
      <w:r w:rsidRPr="001132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sz w:val="24"/>
          <w:szCs w:val="24"/>
        </w:rPr>
        <w:t>polskiej</w:t>
      </w:r>
      <w:proofErr w:type="spellEnd"/>
      <w:r w:rsidRPr="001132E6">
        <w:rPr>
          <w:rFonts w:ascii="Times New Roman" w:hAnsi="Times New Roman" w:cs="Times New Roman"/>
          <w:i/>
          <w:sz w:val="24"/>
          <w:szCs w:val="24"/>
        </w:rPr>
        <w:t xml:space="preserve"> do </w:t>
      </w:r>
      <w:proofErr w:type="spellStart"/>
      <w:r w:rsidRPr="001132E6">
        <w:rPr>
          <w:rFonts w:ascii="Times New Roman" w:hAnsi="Times New Roman" w:cs="Times New Roman"/>
          <w:i/>
          <w:sz w:val="24"/>
          <w:szCs w:val="24"/>
        </w:rPr>
        <w:t>kryteriów</w:t>
      </w:r>
      <w:proofErr w:type="spellEnd"/>
      <w:r w:rsidRPr="001132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sz w:val="24"/>
          <w:szCs w:val="24"/>
        </w:rPr>
        <w:t>czlonkowskich</w:t>
      </w:r>
      <w:proofErr w:type="spellEnd"/>
      <w:r w:rsidRPr="001132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sz w:val="24"/>
          <w:szCs w:val="24"/>
        </w:rPr>
        <w:t>Unii</w:t>
      </w:r>
      <w:proofErr w:type="spellEnd"/>
      <w:r w:rsidRPr="001132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sz w:val="24"/>
          <w:szCs w:val="24"/>
        </w:rPr>
        <w:t>Europejskiej</w:t>
      </w:r>
      <w:proofErr w:type="spellEnd"/>
      <w:r w:rsidRPr="001132E6">
        <w:rPr>
          <w:rFonts w:ascii="Times New Roman" w:hAnsi="Times New Roman" w:cs="Times New Roman"/>
          <w:i/>
          <w:sz w:val="24"/>
          <w:szCs w:val="24"/>
        </w:rPr>
        <w:t>“</w:t>
      </w:r>
      <w:r w:rsidRPr="001132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Akademia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Ekonomiczna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Krakowie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Krakow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Tarnów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2001</w:t>
      </w:r>
    </w:p>
    <w:p w:rsidR="00522FA2" w:rsidRPr="001132E6" w:rsidRDefault="00522FA2" w:rsidP="001132E6">
      <w:pPr>
        <w:pStyle w:val="Odsekzoznamu"/>
        <w:numPr>
          <w:ilvl w:val="0"/>
          <w:numId w:val="7"/>
        </w:numPr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2E6">
        <w:rPr>
          <w:rFonts w:ascii="Times New Roman" w:hAnsi="Times New Roman" w:cs="Times New Roman"/>
          <w:sz w:val="24"/>
          <w:szCs w:val="24"/>
        </w:rPr>
        <w:t xml:space="preserve">TÁNCOŠOVÁ, Judita. </w:t>
      </w:r>
      <w:r w:rsidRPr="001132E6">
        <w:rPr>
          <w:rFonts w:ascii="Times New Roman" w:hAnsi="Times New Roman" w:cs="Times New Roman"/>
          <w:i/>
          <w:sz w:val="24"/>
          <w:szCs w:val="24"/>
        </w:rPr>
        <w:t>Priame zahraničné investície v procese transformácie ekonomiky Slovenska : teoretické východiská a praktické skúsenosti</w:t>
      </w:r>
      <w:r w:rsidRPr="001132E6">
        <w:rPr>
          <w:rFonts w:ascii="Times New Roman" w:hAnsi="Times New Roman" w:cs="Times New Roman"/>
          <w:sz w:val="24"/>
          <w:szCs w:val="24"/>
        </w:rPr>
        <w:t xml:space="preserve">. In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Transformacja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Integracja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Globalizacja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: w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poszukiwaniu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modelu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rozwoju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gospodarczego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Polski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Kraków-Tarnów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2004 ;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Konferencja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naukowa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Krakowie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15-16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maja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2003 :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Akademia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ekonomiczna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Krakowie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Małopolska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wyżsa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szkoła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ekonomiczna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Tarnowie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. ISBN 83-917312-7-8, s. 687-703. </w:t>
      </w:r>
      <w:r w:rsidRPr="001132E6">
        <w:rPr>
          <w:rFonts w:ascii="Times New Roman" w:hAnsi="Times New Roman" w:cs="Times New Roman"/>
          <w:b/>
          <w:sz w:val="24"/>
          <w:szCs w:val="24"/>
        </w:rPr>
        <w:t>Ohlasy:</w:t>
      </w:r>
      <w:r w:rsidRPr="001132E6">
        <w:rPr>
          <w:rFonts w:ascii="Times New Roman" w:hAnsi="Times New Roman" w:cs="Times New Roman"/>
          <w:sz w:val="24"/>
          <w:szCs w:val="24"/>
        </w:rPr>
        <w:t xml:space="preserve"> [3] – 1</w:t>
      </w:r>
    </w:p>
    <w:p w:rsidR="00440EA5" w:rsidRPr="001132E6" w:rsidRDefault="00440EA5" w:rsidP="00440EA5">
      <w:pPr>
        <w:adjustRightInd w:val="0"/>
        <w:spacing w:after="120" w:line="240" w:lineRule="auto"/>
        <w:ind w:left="902" w:hanging="902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2E6">
        <w:rPr>
          <w:rFonts w:ascii="Times New Roman" w:hAnsi="Times New Roman" w:cs="Times New Roman"/>
          <w:b/>
          <w:sz w:val="24"/>
          <w:szCs w:val="24"/>
        </w:rPr>
        <w:t>AFA Publikované pozvané príspevky na zahraničných vedeckých konferenciách</w:t>
      </w:r>
    </w:p>
    <w:p w:rsidR="00440EA5" w:rsidRPr="001132E6" w:rsidRDefault="00522FA2" w:rsidP="001132E6">
      <w:pPr>
        <w:pStyle w:val="Odsekzoznamu"/>
        <w:numPr>
          <w:ilvl w:val="0"/>
          <w:numId w:val="8"/>
        </w:numPr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2E6">
        <w:rPr>
          <w:rFonts w:ascii="Times New Roman" w:hAnsi="Times New Roman" w:cs="Times New Roman"/>
          <w:sz w:val="24"/>
          <w:szCs w:val="24"/>
        </w:rPr>
        <w:t xml:space="preserve">TÁNCOŠOVÁ, Judita. Priame zahraničné investície v procese transformácie ekonomiky Slovenska : teoretické východiská a praktické skúsenosti. In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Transformacja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Integracja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Globalizacja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: w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poszukiwaniu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modelu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rozwoju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gospodarczego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Polski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. -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Kraków-Tarnów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2004 ;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Konferencja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naukowa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Krakowie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15-16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maja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2003 :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Akademia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ekonomiczna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Krakowie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Małopolska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wyżsa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szkoła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ekonomiczna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w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Tarnowie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>. ISBN 83-917312-7-8, s. 687-703.</w:t>
      </w:r>
      <w:r w:rsidRPr="001132E6">
        <w:rPr>
          <w:rFonts w:ascii="Times New Roman" w:hAnsi="Times New Roman" w:cs="Times New Roman"/>
          <w:b/>
          <w:sz w:val="24"/>
          <w:szCs w:val="24"/>
        </w:rPr>
        <w:t xml:space="preserve"> Ohlasy: </w:t>
      </w:r>
      <w:r w:rsidRPr="001132E6">
        <w:rPr>
          <w:rFonts w:ascii="Times New Roman" w:hAnsi="Times New Roman" w:cs="Times New Roman"/>
          <w:sz w:val="24"/>
          <w:szCs w:val="24"/>
        </w:rPr>
        <w:t>[3] – 1</w:t>
      </w:r>
    </w:p>
    <w:p w:rsidR="00522FA2" w:rsidRPr="001132E6" w:rsidRDefault="00522FA2" w:rsidP="001132E6">
      <w:pPr>
        <w:pStyle w:val="Odsekzoznamu"/>
        <w:numPr>
          <w:ilvl w:val="0"/>
          <w:numId w:val="8"/>
        </w:numPr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2E6">
        <w:rPr>
          <w:rFonts w:ascii="Times New Roman" w:hAnsi="Times New Roman" w:cs="Times New Roman"/>
          <w:sz w:val="24"/>
          <w:szCs w:val="24"/>
        </w:rPr>
        <w:t xml:space="preserve">TÁNCOŠOVÁ, Judita. Priame zahraničné investície a konkurencieschopnosť ekonomiky SR. In NOVÁK,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Vítězslav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Increasing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competitiveness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or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regional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national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and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international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markets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: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proceedings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of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the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international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academic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conference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on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the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occasion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of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the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30th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anniversary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of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the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founding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of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Faculty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of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Economics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VŠB -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Technical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University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of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Ostrava</w:t>
      </w:r>
      <w:r w:rsidRPr="001132E6">
        <w:rPr>
          <w:rFonts w:ascii="Times New Roman" w:hAnsi="Times New Roman" w:cs="Times New Roman"/>
          <w:sz w:val="24"/>
          <w:szCs w:val="24"/>
        </w:rPr>
        <w:t xml:space="preserve"> [elektronický zdroj]. - Ostrava :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Faculty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Economics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VŠB -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Technical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University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Ostrava, 2007. ISBN 978-80-248-1457-5.</w:t>
      </w:r>
    </w:p>
    <w:p w:rsidR="00440EA5" w:rsidRPr="001132E6" w:rsidRDefault="00440EA5" w:rsidP="00440EA5">
      <w:pPr>
        <w:adjustRightInd w:val="0"/>
        <w:spacing w:after="120" w:line="240" w:lineRule="auto"/>
        <w:ind w:left="900" w:hanging="90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32E6">
        <w:rPr>
          <w:rFonts w:ascii="Times New Roman" w:hAnsi="Times New Roman" w:cs="Times New Roman"/>
          <w:b/>
          <w:sz w:val="24"/>
          <w:szCs w:val="24"/>
        </w:rPr>
        <w:t>AFC Publikované príspevky na zahraničných vedeckých konferenciách</w:t>
      </w:r>
    </w:p>
    <w:p w:rsidR="00440EA5" w:rsidRPr="001132E6" w:rsidRDefault="00522FA2" w:rsidP="001132E6">
      <w:pPr>
        <w:pStyle w:val="Odsekzoznamu"/>
        <w:numPr>
          <w:ilvl w:val="0"/>
          <w:numId w:val="9"/>
        </w:numPr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2E6">
        <w:rPr>
          <w:rFonts w:ascii="Times New Roman" w:hAnsi="Times New Roman" w:cs="Times New Roman"/>
          <w:sz w:val="24"/>
          <w:szCs w:val="24"/>
        </w:rPr>
        <w:t xml:space="preserve">FILIP, Stanislav, TÁNCOŠOVÁ, Judita, RÓZSA, Zoltán :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The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Risk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Management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of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the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Possible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Emergence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Precondition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for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Citizens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Security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Management.School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of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Economics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and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Management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in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Public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Administration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in Bratislava, Slovak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Republic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(CD)) </w:t>
      </w:r>
      <w:r w:rsidRPr="001132E6">
        <w:rPr>
          <w:rFonts w:ascii="Times New Roman" w:hAnsi="Times New Roman" w:cs="Times New Roman"/>
          <w:b/>
          <w:iCs/>
          <w:sz w:val="24"/>
          <w:szCs w:val="24"/>
        </w:rPr>
        <w:t>(33 %)</w:t>
      </w:r>
      <w:r w:rsidRPr="001132E6">
        <w:rPr>
          <w:rFonts w:ascii="Times New Roman" w:hAnsi="Times New Roman" w:cs="Times New Roman"/>
          <w:b/>
          <w:sz w:val="24"/>
          <w:szCs w:val="24"/>
        </w:rPr>
        <w:br/>
      </w:r>
      <w:r w:rsidRPr="001132E6">
        <w:rPr>
          <w:rFonts w:ascii="Times New Roman" w:hAnsi="Times New Roman" w:cs="Times New Roman"/>
          <w:sz w:val="24"/>
          <w:szCs w:val="24"/>
        </w:rPr>
        <w:lastRenderedPageBreak/>
        <w:t xml:space="preserve">In: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Bezpeka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žittedijaľnosti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ljudini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osvita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nauka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, praktika BŽDL- 2009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Vosma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mižnarodna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naukovo-metodična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konferencija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21-22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pravnja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2009. Odesa :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Odeskij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nacionaľnyj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morskij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universitet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>, 2009 ISBN 5-7399-0084-0.</w:t>
      </w:r>
    </w:p>
    <w:p w:rsidR="00440EA5" w:rsidRPr="001132E6" w:rsidRDefault="00522FA2" w:rsidP="001132E6">
      <w:pPr>
        <w:pStyle w:val="Odsekzoznamu"/>
        <w:numPr>
          <w:ilvl w:val="0"/>
          <w:numId w:val="9"/>
        </w:numPr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2E6">
        <w:rPr>
          <w:rFonts w:ascii="Times New Roman" w:hAnsi="Times New Roman" w:cs="Times New Roman"/>
          <w:sz w:val="24"/>
          <w:szCs w:val="24"/>
        </w:rPr>
        <w:t xml:space="preserve">TÁNCOŠOVÁ, Judita :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Foreign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direct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investment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and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investment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climate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in Slovak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republic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1132E6">
        <w:rPr>
          <w:rFonts w:ascii="Times New Roman" w:hAnsi="Times New Roman" w:cs="Times New Roman"/>
          <w:sz w:val="24"/>
          <w:szCs w:val="24"/>
        </w:rPr>
        <w:t xml:space="preserve">In: XII.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nemzetközi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tudományos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napok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Fenntarthaó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versenyképesség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válság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idjén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..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Gyöngyös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: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Károly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Róbert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Föiskola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>, 25.-26.3.2010. s. 304-310 ISBN 978-963-9941-09-0.</w:t>
      </w:r>
    </w:p>
    <w:p w:rsidR="00440EA5" w:rsidRPr="001132E6" w:rsidRDefault="00522FA2" w:rsidP="001132E6">
      <w:pPr>
        <w:pStyle w:val="Odsekzoznamu"/>
        <w:numPr>
          <w:ilvl w:val="0"/>
          <w:numId w:val="9"/>
        </w:numPr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2E6">
        <w:rPr>
          <w:rFonts w:ascii="Times New Roman" w:hAnsi="Times New Roman" w:cs="Times New Roman"/>
          <w:sz w:val="24"/>
          <w:szCs w:val="24"/>
        </w:rPr>
        <w:t>TÁNCOŠOVÁ, Judita, ŠVECOVÁ, Silvia :</w:t>
      </w:r>
      <w:proofErr w:type="spellStart"/>
      <w:r w:rsidRPr="001132E6">
        <w:rPr>
          <w:rFonts w:ascii="Times New Roman" w:hAnsi="Times New Roman" w:cs="Times New Roman"/>
          <w:i/>
          <w:sz w:val="24"/>
          <w:szCs w:val="24"/>
        </w:rPr>
        <w:t>The</w:t>
      </w:r>
      <w:proofErr w:type="spellEnd"/>
      <w:r w:rsidRPr="001132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sz w:val="24"/>
          <w:szCs w:val="24"/>
        </w:rPr>
        <w:t>foreign</w:t>
      </w:r>
      <w:proofErr w:type="spellEnd"/>
      <w:r w:rsidRPr="001132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sz w:val="24"/>
          <w:szCs w:val="24"/>
        </w:rPr>
        <w:t>direct</w:t>
      </w:r>
      <w:proofErr w:type="spellEnd"/>
      <w:r w:rsidRPr="001132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sz w:val="24"/>
          <w:szCs w:val="24"/>
        </w:rPr>
        <w:t>investment</w:t>
      </w:r>
      <w:proofErr w:type="spellEnd"/>
      <w:r w:rsidRPr="001132E6">
        <w:rPr>
          <w:rFonts w:ascii="Times New Roman" w:hAnsi="Times New Roman" w:cs="Times New Roman"/>
          <w:i/>
          <w:sz w:val="24"/>
          <w:szCs w:val="24"/>
        </w:rPr>
        <w:t xml:space="preserve"> and </w:t>
      </w:r>
      <w:proofErr w:type="spellStart"/>
      <w:r w:rsidRPr="001132E6">
        <w:rPr>
          <w:rFonts w:ascii="Times New Roman" w:hAnsi="Times New Roman" w:cs="Times New Roman"/>
          <w:i/>
          <w:sz w:val="24"/>
          <w:szCs w:val="24"/>
        </w:rPr>
        <w:t>economic</w:t>
      </w:r>
      <w:proofErr w:type="spellEnd"/>
      <w:r w:rsidRPr="001132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sz w:val="24"/>
          <w:szCs w:val="24"/>
        </w:rPr>
        <w:t>growth</w:t>
      </w:r>
      <w:proofErr w:type="spellEnd"/>
      <w:r w:rsidRPr="001132E6">
        <w:rPr>
          <w:rFonts w:ascii="Times New Roman" w:hAnsi="Times New Roman" w:cs="Times New Roman"/>
          <w:i/>
          <w:sz w:val="24"/>
          <w:szCs w:val="24"/>
        </w:rPr>
        <w:t xml:space="preserve"> in Slovak </w:t>
      </w:r>
      <w:proofErr w:type="spellStart"/>
      <w:r w:rsidRPr="001132E6">
        <w:rPr>
          <w:rFonts w:ascii="Times New Roman" w:hAnsi="Times New Roman" w:cs="Times New Roman"/>
          <w:i/>
          <w:sz w:val="24"/>
          <w:szCs w:val="24"/>
        </w:rPr>
        <w:t>republic</w:t>
      </w:r>
      <w:proofErr w:type="spellEnd"/>
      <w:r w:rsidRPr="001132E6">
        <w:rPr>
          <w:rFonts w:ascii="Times New Roman" w:hAnsi="Times New Roman" w:cs="Times New Roman"/>
          <w:i/>
          <w:sz w:val="24"/>
          <w:szCs w:val="24"/>
        </w:rPr>
        <w:t xml:space="preserve">. </w:t>
      </w:r>
      <w:r w:rsidRPr="001132E6">
        <w:rPr>
          <w:rFonts w:ascii="Times New Roman" w:hAnsi="Times New Roman" w:cs="Times New Roman"/>
          <w:sz w:val="24"/>
          <w:szCs w:val="24"/>
        </w:rPr>
        <w:t xml:space="preserve">In: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Formuvannja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merež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prikordonnogo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spivrobitnictva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Ukrainy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. 12.-13.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Travnja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2011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Černivci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, Ukrajina.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Materialy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miždnarodnoj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naučno-praktičeskoj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konferwencji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>. ISBN 339.92+332.122.62</w:t>
      </w:r>
    </w:p>
    <w:p w:rsidR="00522FA2" w:rsidRPr="001132E6" w:rsidRDefault="00522FA2" w:rsidP="001132E6">
      <w:pPr>
        <w:pStyle w:val="Odsekzoznamu"/>
        <w:numPr>
          <w:ilvl w:val="0"/>
          <w:numId w:val="9"/>
        </w:numPr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TÁNCOŠOVÁ, Judita, ŠVECOVÁ, Silvia : </w:t>
      </w:r>
      <w:proofErr w:type="spellStart"/>
      <w:r w:rsidRPr="001132E6">
        <w:rPr>
          <w:rFonts w:ascii="Times New Roman" w:eastAsia="Times New Roman" w:hAnsi="Times New Roman" w:cs="Times New Roman"/>
          <w:i/>
          <w:iCs/>
          <w:sz w:val="24"/>
          <w:szCs w:val="24"/>
        </w:rPr>
        <w:t>Investment</w:t>
      </w:r>
      <w:proofErr w:type="spellEnd"/>
      <w:r w:rsidRPr="001132E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eastAsia="Times New Roman" w:hAnsi="Times New Roman" w:cs="Times New Roman"/>
          <w:i/>
          <w:iCs/>
          <w:sz w:val="24"/>
          <w:szCs w:val="24"/>
        </w:rPr>
        <w:t>attractiveness</w:t>
      </w:r>
      <w:proofErr w:type="spellEnd"/>
      <w:r w:rsidRPr="001132E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in </w:t>
      </w:r>
      <w:proofErr w:type="spellStart"/>
      <w:r w:rsidRPr="001132E6">
        <w:rPr>
          <w:rFonts w:ascii="Times New Roman" w:eastAsia="Times New Roman" w:hAnsi="Times New Roman" w:cs="Times New Roman"/>
          <w:i/>
          <w:iCs/>
          <w:sz w:val="24"/>
          <w:szCs w:val="24"/>
        </w:rPr>
        <w:t>the</w:t>
      </w:r>
      <w:proofErr w:type="spellEnd"/>
      <w:r w:rsidRPr="001132E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SR and </w:t>
      </w:r>
      <w:proofErr w:type="spellStart"/>
      <w:r w:rsidRPr="001132E6">
        <w:rPr>
          <w:rFonts w:ascii="Times New Roman" w:eastAsia="Times New Roman" w:hAnsi="Times New Roman" w:cs="Times New Roman"/>
          <w:i/>
          <w:iCs/>
          <w:sz w:val="24"/>
          <w:szCs w:val="24"/>
        </w:rPr>
        <w:t>the</w:t>
      </w:r>
      <w:proofErr w:type="spellEnd"/>
      <w:r w:rsidRPr="001132E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eastAsia="Times New Roman" w:hAnsi="Times New Roman" w:cs="Times New Roman"/>
          <w:i/>
          <w:iCs/>
          <w:sz w:val="24"/>
          <w:szCs w:val="24"/>
        </w:rPr>
        <w:t>effect</w:t>
      </w:r>
      <w:proofErr w:type="spellEnd"/>
      <w:r w:rsidRPr="001132E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on </w:t>
      </w:r>
      <w:proofErr w:type="spellStart"/>
      <w:r w:rsidRPr="001132E6">
        <w:rPr>
          <w:rFonts w:ascii="Times New Roman" w:eastAsia="Times New Roman" w:hAnsi="Times New Roman" w:cs="Times New Roman"/>
          <w:i/>
          <w:iCs/>
          <w:sz w:val="24"/>
          <w:szCs w:val="24"/>
        </w:rPr>
        <w:t>foregein</w:t>
      </w:r>
      <w:proofErr w:type="spellEnd"/>
      <w:r w:rsidRPr="001132E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eastAsia="Times New Roman" w:hAnsi="Times New Roman" w:cs="Times New Roman"/>
          <w:i/>
          <w:iCs/>
          <w:sz w:val="24"/>
          <w:szCs w:val="24"/>
        </w:rPr>
        <w:t>inventors</w:t>
      </w:r>
      <w:proofErr w:type="spellEnd"/>
      <w:r w:rsidRPr="001132E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Judita </w:t>
      </w:r>
      <w:proofErr w:type="spellStart"/>
      <w:r w:rsidRPr="001132E6">
        <w:rPr>
          <w:rFonts w:ascii="Times New Roman" w:eastAsia="Times New Roman" w:hAnsi="Times New Roman" w:cs="Times New Roman"/>
          <w:i/>
          <w:iCs/>
          <w:sz w:val="24"/>
          <w:szCs w:val="24"/>
        </w:rPr>
        <w:t>Táncošová</w:t>
      </w:r>
      <w:proofErr w:type="spellEnd"/>
      <w:r w:rsidRPr="001132E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Silvia Švecová.  </w:t>
      </w:r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In: XIII.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nemzetközi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tudományos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napok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 A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tudományos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napok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eldásí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és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poszteri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 , 29-30.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Március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 2012.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Gyöngyös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Hungary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Károly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 Róbert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föiskola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, 29. - 30.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Március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 2012. S. 1484-1488 ISBN 978-963--9941-53-3.</w:t>
      </w:r>
    </w:p>
    <w:p w:rsidR="00440EA5" w:rsidRPr="001132E6" w:rsidRDefault="00440EA5" w:rsidP="00440EA5">
      <w:pPr>
        <w:adjustRightInd w:val="0"/>
        <w:spacing w:after="120" w:line="240" w:lineRule="auto"/>
        <w:ind w:left="900" w:hanging="90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132E6">
        <w:rPr>
          <w:rFonts w:ascii="Times New Roman" w:hAnsi="Times New Roman" w:cs="Times New Roman"/>
          <w:b/>
          <w:sz w:val="24"/>
          <w:szCs w:val="24"/>
        </w:rPr>
        <w:t>AFE Abstrakty príspevkov zo zahraničných konferencií</w:t>
      </w:r>
    </w:p>
    <w:p w:rsidR="00AC37AA" w:rsidRPr="001132E6" w:rsidRDefault="00522FA2" w:rsidP="001132E6">
      <w:pPr>
        <w:pStyle w:val="Odsekzoznamu"/>
        <w:widowControl w:val="0"/>
        <w:numPr>
          <w:ilvl w:val="0"/>
          <w:numId w:val="10"/>
        </w:numPr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2E6">
        <w:rPr>
          <w:rFonts w:ascii="Times New Roman" w:hAnsi="Times New Roman" w:cs="Times New Roman"/>
          <w:sz w:val="24"/>
          <w:szCs w:val="24"/>
        </w:rPr>
        <w:t xml:space="preserve">TÁNCOŠOVÁ, Judita.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Le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sectpor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public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at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problématique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formation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>. In: Zborník abstraktov z medzinárodnej vedeckej konferencie “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Transformation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de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l´ecobnomie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>” – vo francúzskom jazyku (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Trasformácia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ekonomiky – skúsenosti Slovenska a ďalších krajín strednej Európy), IV. Medzinárodná konferencia Vedeckovýskumnej siete krajín Vyšehradskej skupiny (14.-16.5.1998). Ekonóm, Bratislava 1008 . s. 172</w:t>
      </w:r>
    </w:p>
    <w:p w:rsidR="00AC37AA" w:rsidRPr="001132E6" w:rsidRDefault="00522FA2" w:rsidP="001132E6">
      <w:pPr>
        <w:pStyle w:val="Odsekzoznamu"/>
        <w:widowControl w:val="0"/>
        <w:numPr>
          <w:ilvl w:val="0"/>
          <w:numId w:val="10"/>
        </w:numPr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2E6">
        <w:rPr>
          <w:rFonts w:ascii="Times New Roman" w:hAnsi="Times New Roman" w:cs="Times New Roman"/>
          <w:sz w:val="24"/>
          <w:szCs w:val="24"/>
        </w:rPr>
        <w:t xml:space="preserve">TÁNCOŠOVÁ, Judita :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Foreign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direct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investment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theoretical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foundations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and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practical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aspects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. (Abstrakt) </w:t>
      </w:r>
      <w:r w:rsidRPr="001132E6">
        <w:rPr>
          <w:rFonts w:ascii="Times New Roman" w:hAnsi="Times New Roman" w:cs="Times New Roman"/>
          <w:sz w:val="24"/>
          <w:szCs w:val="24"/>
        </w:rPr>
        <w:t xml:space="preserve"> In: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Proceedings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abstracts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academic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conference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: "EU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countries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economic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policies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Economic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crisis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challenges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". 16.-18.9.2009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Trojanovice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, Česká republika.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Trojanovice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: VŠB - Technická univerzita Ostrava, 2009. S. 32 ISBN 978-80-248-2023-1. </w:t>
      </w:r>
    </w:p>
    <w:p w:rsidR="00AC37AA" w:rsidRPr="001132E6" w:rsidRDefault="00522FA2" w:rsidP="001132E6">
      <w:pPr>
        <w:pStyle w:val="Odsekzoznamu"/>
        <w:widowControl w:val="0"/>
        <w:numPr>
          <w:ilvl w:val="0"/>
          <w:numId w:val="10"/>
        </w:numPr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2E6">
        <w:rPr>
          <w:rFonts w:ascii="Times New Roman" w:hAnsi="Times New Roman" w:cs="Times New Roman"/>
          <w:sz w:val="24"/>
          <w:szCs w:val="24"/>
        </w:rPr>
        <w:t xml:space="preserve">TÁNCOŠOVÁ, Judita :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Foreign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direct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investment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-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theoretical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foundations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and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practical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iCs/>
          <w:sz w:val="24"/>
          <w:szCs w:val="24"/>
        </w:rPr>
        <w:t>aspects</w:t>
      </w:r>
      <w:proofErr w:type="spellEnd"/>
      <w:r w:rsidRPr="001132E6">
        <w:rPr>
          <w:rFonts w:ascii="Times New Roman" w:hAnsi="Times New Roman" w:cs="Times New Roman"/>
          <w:i/>
          <w:iCs/>
          <w:sz w:val="24"/>
          <w:szCs w:val="24"/>
        </w:rPr>
        <w:t xml:space="preserve">. (Abstrakt) </w:t>
      </w:r>
      <w:r w:rsidRPr="001132E6">
        <w:rPr>
          <w:rFonts w:ascii="Times New Roman" w:hAnsi="Times New Roman" w:cs="Times New Roman"/>
          <w:sz w:val="24"/>
          <w:szCs w:val="24"/>
        </w:rPr>
        <w:t xml:space="preserve"> In: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Proceedings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abstracts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academic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conference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: "EU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countries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economic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policies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Economic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crisis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challenges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". 16.-18.9.2009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Trojanovice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, Česká republika..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Trojanovice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: VŠB - Technická univerzita Ostrava, 2009. S. 32 ISBN 978-80-248-2023-1</w:t>
      </w:r>
    </w:p>
    <w:p w:rsidR="00AC37AA" w:rsidRPr="001132E6" w:rsidRDefault="00522FA2" w:rsidP="001132E6">
      <w:pPr>
        <w:pStyle w:val="Odsekzoznamu"/>
        <w:widowControl w:val="0"/>
        <w:numPr>
          <w:ilvl w:val="0"/>
          <w:numId w:val="10"/>
        </w:numPr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2E6">
        <w:rPr>
          <w:rFonts w:ascii="Times New Roman" w:hAnsi="Times New Roman" w:cs="Times New Roman"/>
          <w:sz w:val="24"/>
          <w:szCs w:val="24"/>
        </w:rPr>
        <w:t xml:space="preserve">TÁNCOŠOVÁ, Judita : </w:t>
      </w:r>
      <w:r w:rsidRPr="001132E6">
        <w:rPr>
          <w:rFonts w:ascii="Times New Roman" w:hAnsi="Times New Roman" w:cs="Times New Roman"/>
          <w:i/>
          <w:sz w:val="24"/>
          <w:szCs w:val="24"/>
        </w:rPr>
        <w:t xml:space="preserve">FDI and </w:t>
      </w:r>
      <w:proofErr w:type="spellStart"/>
      <w:r w:rsidRPr="001132E6">
        <w:rPr>
          <w:rFonts w:ascii="Times New Roman" w:hAnsi="Times New Roman" w:cs="Times New Roman"/>
          <w:i/>
          <w:sz w:val="24"/>
          <w:szCs w:val="24"/>
        </w:rPr>
        <w:t>regional</w:t>
      </w:r>
      <w:proofErr w:type="spellEnd"/>
      <w:r w:rsidRPr="001132E6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i/>
          <w:sz w:val="24"/>
          <w:szCs w:val="24"/>
        </w:rPr>
        <w:t>disparities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Abstract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) In: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Proceedings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abstracts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9</w:t>
      </w:r>
      <w:r w:rsidRPr="001132E6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1132E6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international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scientific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conference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: "EU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countries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economic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policies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: On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way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out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crisis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?". 76.-9.9.2011 Malé </w:t>
      </w:r>
      <w:proofErr w:type="spellStart"/>
      <w:r w:rsidRPr="001132E6">
        <w:rPr>
          <w:rFonts w:ascii="Times New Roman" w:hAnsi="Times New Roman" w:cs="Times New Roman"/>
          <w:sz w:val="24"/>
          <w:szCs w:val="24"/>
        </w:rPr>
        <w:t>Moravice</w:t>
      </w:r>
      <w:proofErr w:type="spellEnd"/>
      <w:r w:rsidRPr="001132E6">
        <w:rPr>
          <w:rFonts w:ascii="Times New Roman" w:hAnsi="Times New Roman" w:cs="Times New Roman"/>
          <w:sz w:val="24"/>
          <w:szCs w:val="24"/>
        </w:rPr>
        <w:t xml:space="preserve">, Česká republika: VŠB - Technická univerzita Ostrava, 2011. S. 36 ISBN 978-80-248-2459-8 </w:t>
      </w:r>
    </w:p>
    <w:p w:rsidR="00522FA2" w:rsidRPr="001132E6" w:rsidRDefault="00522FA2" w:rsidP="001132E6">
      <w:pPr>
        <w:pStyle w:val="Odsekzoznamu"/>
        <w:widowControl w:val="0"/>
        <w:numPr>
          <w:ilvl w:val="0"/>
          <w:numId w:val="10"/>
        </w:numPr>
        <w:adjustRightInd w:val="0"/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TÁNCOŠOVÁ, Judita – ŠVECOVÁ, Silvia: </w:t>
      </w:r>
      <w:proofErr w:type="spellStart"/>
      <w:r w:rsidRPr="001132E6">
        <w:rPr>
          <w:rFonts w:ascii="Times New Roman" w:eastAsia="Times New Roman" w:hAnsi="Times New Roman" w:cs="Times New Roman"/>
          <w:i/>
          <w:iCs/>
          <w:sz w:val="24"/>
          <w:szCs w:val="24"/>
        </w:rPr>
        <w:t>Investment</w:t>
      </w:r>
      <w:proofErr w:type="spellEnd"/>
      <w:r w:rsidRPr="001132E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eastAsia="Times New Roman" w:hAnsi="Times New Roman" w:cs="Times New Roman"/>
          <w:i/>
          <w:iCs/>
          <w:sz w:val="24"/>
          <w:szCs w:val="24"/>
        </w:rPr>
        <w:t>attractiveness</w:t>
      </w:r>
      <w:proofErr w:type="spellEnd"/>
      <w:r w:rsidRPr="001132E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in </w:t>
      </w:r>
      <w:proofErr w:type="spellStart"/>
      <w:r w:rsidRPr="001132E6">
        <w:rPr>
          <w:rFonts w:ascii="Times New Roman" w:eastAsia="Times New Roman" w:hAnsi="Times New Roman" w:cs="Times New Roman"/>
          <w:i/>
          <w:iCs/>
          <w:sz w:val="24"/>
          <w:szCs w:val="24"/>
        </w:rPr>
        <w:t>the</w:t>
      </w:r>
      <w:proofErr w:type="spellEnd"/>
      <w:r w:rsidRPr="001132E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SR and </w:t>
      </w:r>
      <w:proofErr w:type="spellStart"/>
      <w:r w:rsidRPr="001132E6">
        <w:rPr>
          <w:rFonts w:ascii="Times New Roman" w:eastAsia="Times New Roman" w:hAnsi="Times New Roman" w:cs="Times New Roman"/>
          <w:i/>
          <w:iCs/>
          <w:sz w:val="24"/>
          <w:szCs w:val="24"/>
        </w:rPr>
        <w:t>the</w:t>
      </w:r>
      <w:proofErr w:type="spellEnd"/>
      <w:r w:rsidRPr="001132E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eastAsia="Times New Roman" w:hAnsi="Times New Roman" w:cs="Times New Roman"/>
          <w:i/>
          <w:iCs/>
          <w:sz w:val="24"/>
          <w:szCs w:val="24"/>
        </w:rPr>
        <w:t>effect</w:t>
      </w:r>
      <w:proofErr w:type="spellEnd"/>
      <w:r w:rsidRPr="001132E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on      </w:t>
      </w:r>
      <w:proofErr w:type="spellStart"/>
      <w:r w:rsidRPr="001132E6">
        <w:rPr>
          <w:rFonts w:ascii="Times New Roman" w:eastAsia="Times New Roman" w:hAnsi="Times New Roman" w:cs="Times New Roman"/>
          <w:i/>
          <w:iCs/>
          <w:sz w:val="24"/>
          <w:szCs w:val="24"/>
        </w:rPr>
        <w:t>foreign</w:t>
      </w:r>
      <w:proofErr w:type="spellEnd"/>
      <w:r w:rsidRPr="001132E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1132E6">
        <w:rPr>
          <w:rFonts w:ascii="Times New Roman" w:eastAsia="Times New Roman" w:hAnsi="Times New Roman" w:cs="Times New Roman"/>
          <w:i/>
          <w:iCs/>
          <w:sz w:val="24"/>
          <w:szCs w:val="24"/>
        </w:rPr>
        <w:t>investors</w:t>
      </w:r>
      <w:proofErr w:type="spellEnd"/>
      <w:r w:rsidRPr="001132E6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(Abstrakt). Judita </w:t>
      </w:r>
      <w:proofErr w:type="spellStart"/>
      <w:r w:rsidRPr="001132E6">
        <w:rPr>
          <w:rFonts w:ascii="Times New Roman" w:eastAsia="Times New Roman" w:hAnsi="Times New Roman" w:cs="Times New Roman"/>
          <w:i/>
          <w:iCs/>
          <w:sz w:val="24"/>
          <w:szCs w:val="24"/>
        </w:rPr>
        <w:t>Táncošová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   In: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Green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economy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compete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 tiveness?13-th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international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scientific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days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Hungary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Gyongyos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Károly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 Róbert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Foiskola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: 2012,  29.-30. Marec.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Summeries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of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presentations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 and </w:t>
      </w:r>
      <w:proofErr w:type="spellStart"/>
      <w:r w:rsidRPr="001132E6">
        <w:rPr>
          <w:rFonts w:ascii="Times New Roman" w:eastAsia="Times New Roman" w:hAnsi="Times New Roman" w:cs="Times New Roman"/>
          <w:sz w:val="24"/>
          <w:szCs w:val="24"/>
        </w:rPr>
        <w:t>posters</w:t>
      </w:r>
      <w:proofErr w:type="spellEnd"/>
      <w:r w:rsidRPr="001132E6">
        <w:rPr>
          <w:rFonts w:ascii="Times New Roman" w:eastAsia="Times New Roman" w:hAnsi="Times New Roman" w:cs="Times New Roman"/>
          <w:sz w:val="24"/>
          <w:szCs w:val="24"/>
        </w:rPr>
        <w:t xml:space="preserve">.  s. 225. ISBN 978-963-9941-54-0 </w:t>
      </w:r>
    </w:p>
    <w:p w:rsidR="00522FA2" w:rsidRDefault="00522FA2" w:rsidP="00522FA2">
      <w:pPr>
        <w:ind w:left="851" w:hanging="85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C3BC0" w:rsidRPr="001132E6" w:rsidRDefault="009C3BC0" w:rsidP="00522FA2">
      <w:pPr>
        <w:ind w:left="851" w:hanging="851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522FA2" w:rsidRDefault="009C3BC0" w:rsidP="009C3BC0">
      <w:pPr>
        <w:adjustRightInd w:val="0"/>
        <w:spacing w:after="0" w:line="240" w:lineRule="auto"/>
        <w:ind w:left="902" w:hanging="9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Bratislava 11.2. 2013                              </w:t>
      </w:r>
      <w:r w:rsidR="00662F4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9C3BC0">
        <w:rPr>
          <w:rFonts w:ascii="Times New Roman" w:hAnsi="Times New Roman" w:cs="Times New Roman"/>
          <w:b/>
          <w:sz w:val="24"/>
          <w:szCs w:val="24"/>
        </w:rPr>
        <w:t>prof. Ing. Viera Cibáková, CSc.</w:t>
      </w:r>
    </w:p>
    <w:p w:rsidR="009C3BC0" w:rsidRDefault="009C3BC0" w:rsidP="009C3BC0">
      <w:pPr>
        <w:adjustRightInd w:val="0"/>
        <w:spacing w:after="0" w:line="240" w:lineRule="auto"/>
        <w:ind w:left="902" w:hanging="90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rektorka </w:t>
      </w:r>
      <w:proofErr w:type="spellStart"/>
      <w:r>
        <w:rPr>
          <w:rFonts w:ascii="Times New Roman" w:hAnsi="Times New Roman" w:cs="Times New Roman"/>
          <w:sz w:val="24"/>
          <w:szCs w:val="24"/>
        </w:rPr>
        <w:t>VŠEMvs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 Bratislave</w:t>
      </w:r>
    </w:p>
    <w:p w:rsidR="00522FA2" w:rsidRPr="00684E90" w:rsidRDefault="009C3BC0" w:rsidP="00684E90">
      <w:pPr>
        <w:adjustRightInd w:val="0"/>
        <w:spacing w:line="240" w:lineRule="auto"/>
        <w:ind w:left="900" w:hanging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684E90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bookmarkStart w:id="0" w:name="_GoBack"/>
      <w:bookmarkEnd w:id="0"/>
    </w:p>
    <w:sectPr w:rsidR="00522FA2" w:rsidRPr="00684E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E0555"/>
    <w:multiLevelType w:val="hybridMultilevel"/>
    <w:tmpl w:val="60D2E63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FC78C8"/>
    <w:multiLevelType w:val="hybridMultilevel"/>
    <w:tmpl w:val="B8A874C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5E77539"/>
    <w:multiLevelType w:val="hybridMultilevel"/>
    <w:tmpl w:val="9C88B20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8A740B1"/>
    <w:multiLevelType w:val="hybridMultilevel"/>
    <w:tmpl w:val="2C8A08C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55C0B97"/>
    <w:multiLevelType w:val="hybridMultilevel"/>
    <w:tmpl w:val="BF06DF9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BA82AC6"/>
    <w:multiLevelType w:val="hybridMultilevel"/>
    <w:tmpl w:val="E96685E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49E5CFE"/>
    <w:multiLevelType w:val="hybridMultilevel"/>
    <w:tmpl w:val="83829B6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9F34BCC"/>
    <w:multiLevelType w:val="hybridMultilevel"/>
    <w:tmpl w:val="07407386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96157CD"/>
    <w:multiLevelType w:val="hybridMultilevel"/>
    <w:tmpl w:val="38C8E28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E456159"/>
    <w:multiLevelType w:val="hybridMultilevel"/>
    <w:tmpl w:val="AB382A0A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9"/>
  </w:num>
  <w:num w:numId="7">
    <w:abstractNumId w:val="8"/>
  </w:num>
  <w:num w:numId="8">
    <w:abstractNumId w:val="0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06D8"/>
    <w:rsid w:val="001132E6"/>
    <w:rsid w:val="00440EA5"/>
    <w:rsid w:val="00522FA2"/>
    <w:rsid w:val="00662F4A"/>
    <w:rsid w:val="00684E90"/>
    <w:rsid w:val="006C06D8"/>
    <w:rsid w:val="009C3BC0"/>
    <w:rsid w:val="00AC37AA"/>
    <w:rsid w:val="00B95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unhideWhenUsed/>
    <w:rsid w:val="00522FA2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522FA2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440EA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unhideWhenUsed/>
    <w:rsid w:val="00522FA2"/>
    <w:pPr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522FA2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440EA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968</Words>
  <Characters>5524</Characters>
  <Application>Microsoft Office Word</Application>
  <DocSecurity>0</DocSecurity>
  <Lines>46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tancosovaj</dc:creator>
  <cp:keywords/>
  <dc:description/>
  <cp:lastModifiedBy>tancosovaj</cp:lastModifiedBy>
  <cp:revision>7</cp:revision>
  <cp:lastPrinted>2013-02-14T06:27:00Z</cp:lastPrinted>
  <dcterms:created xsi:type="dcterms:W3CDTF">2013-02-09T12:33:00Z</dcterms:created>
  <dcterms:modified xsi:type="dcterms:W3CDTF">2013-02-14T06:31:00Z</dcterms:modified>
</cp:coreProperties>
</file>